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9BF" w14:textId="59FC51E6" w:rsidR="003E14B7" w:rsidRPr="00D92698" w:rsidRDefault="00584CDB" w:rsidP="710C3A82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Westfield Parish Council</w:t>
      </w:r>
    </w:p>
    <w:p w14:paraId="5C5D44C3" w14:textId="6C36DFB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6D3C28" w:rsidRPr="00D92698" w14:paraId="65D87BB8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4B5162" w14:textId="77777777"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5AF0EDF8" w:rsidR="00D92698" w:rsidRPr="00D92698" w:rsidRDefault="00D92698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="006D3C28">
              <w:rPr>
                <w:rFonts w:ascii="Trebuchet MS" w:hAnsi="Trebuchet MS"/>
                <w:sz w:val="20"/>
                <w:szCs w:val="20"/>
              </w:rPr>
              <w:t>Westfield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97DF1" w14:textId="77777777"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14:paraId="62744BE7" w14:textId="77777777"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54FEA34" w14:textId="2C81FF95"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6D3C28" w:rsidRPr="00D92698" w14:paraId="78F5A775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FC1C161" w14:textId="597E79C5"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>The Annual Governance &amp; Accountability Return is available for inspection by any local government elector of the area of</w:t>
            </w:r>
            <w:r w:rsidR="006D3C28">
              <w:rPr>
                <w:rFonts w:ascii="Trebuchet MS" w:hAnsi="Trebuchet MS"/>
                <w:sz w:val="20"/>
                <w:szCs w:val="20"/>
              </w:rPr>
              <w:t xml:space="preserve"> Westfield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14:paraId="435505A8" w14:textId="2FD91DC7"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FC6CEBB" w14:textId="77777777"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3C28" w:rsidRPr="00D92698" w14:paraId="0636CA4F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3CCD673" w14:textId="3045D217" w:rsidR="00D92698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="00D92698">
              <w:rPr>
                <w:rFonts w:ascii="Trebuchet MS" w:hAnsi="Trebuchet MS"/>
                <w:sz w:val="20"/>
                <w:szCs w:val="20"/>
              </w:rPr>
              <w:tab/>
            </w:r>
            <w:r w:rsidR="006D3C28">
              <w:rPr>
                <w:rFonts w:ascii="Trebuchet MS" w:hAnsi="Trebuchet MS"/>
                <w:sz w:val="20"/>
                <w:szCs w:val="20"/>
              </w:rPr>
              <w:t>Lesley Close, Parish Clerk</w:t>
            </w:r>
          </w:p>
          <w:p w14:paraId="02416A3E" w14:textId="77777777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14:paraId="13B7EBA1" w14:textId="57C968CB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6D3C28">
              <w:rPr>
                <w:rFonts w:ascii="Trebuchet MS" w:hAnsi="Trebuchet MS"/>
                <w:sz w:val="20"/>
                <w:szCs w:val="20"/>
              </w:rPr>
              <w:t>Westfield Parish Council, The Oval Office, Cobblers Way, Westfield BA3 3BX</w:t>
            </w:r>
          </w:p>
          <w:p w14:paraId="5EB69B5A" w14:textId="77777777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14:paraId="64E72DE8" w14:textId="12F838E4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13D8FB8B" w14:textId="30B48C8A"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>(a) Insert the names, position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6D3C28" w:rsidRPr="00D92698" w14:paraId="4D36FBD1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D0B6355" w14:textId="309A2203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6D3C28">
              <w:rPr>
                <w:rFonts w:ascii="Trebuchet MS" w:hAnsi="Trebuchet MS"/>
                <w:sz w:val="20"/>
                <w:szCs w:val="20"/>
              </w:rPr>
              <w:t>Monday to Thursday 9-2pm</w:t>
            </w:r>
          </w:p>
          <w:p w14:paraId="41EC512C" w14:textId="77777777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14:paraId="292744CA" w14:textId="77777777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14:paraId="6BE56CDF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2FB813F2" w14:textId="512108A8"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43E1EC67" w14:textId="68B6324C"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6D3C28" w:rsidRPr="00D92698" w14:paraId="1A6F4DA9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60BB046" w14:textId="13571722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</w:t>
            </w:r>
            <w:r w:rsidR="006D3C28">
              <w:rPr>
                <w:rFonts w:ascii="Trebuchet MS" w:hAnsi="Trebuchet MS"/>
                <w:sz w:val="20"/>
                <w:szCs w:val="20"/>
              </w:rPr>
              <w:t>0.10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14:paraId="55C93F25" w14:textId="34B9BF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4884296" w14:textId="29381CD0"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6D3C28" w:rsidRPr="00D92698" w14:paraId="71406D07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11CB2D9F" w14:textId="6B4685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6D3C28">
              <w:rPr>
                <w:rFonts w:ascii="Trebuchet MS" w:hAnsi="Trebuchet MS"/>
                <w:sz w:val="20"/>
                <w:szCs w:val="20"/>
              </w:rPr>
              <w:t>Lesley Close, Parish Clerk</w:t>
            </w:r>
          </w:p>
          <w:p w14:paraId="72DBCB06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2DD2D37" w14:textId="470C789C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3A1C7850" w14:textId="7AE1168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6D3C28" w:rsidRPr="00D92698" w14:paraId="3A4B67B0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67419F" w14:textId="1C407E6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6D3C28">
              <w:rPr>
                <w:rFonts w:ascii="Trebuchet MS" w:hAnsi="Trebuchet MS"/>
                <w:sz w:val="20"/>
                <w:szCs w:val="20"/>
              </w:rPr>
              <w:t>5</w:t>
            </w:r>
            <w:r w:rsidR="006D3C28" w:rsidRPr="006D3C28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="006D3C28">
              <w:rPr>
                <w:rFonts w:ascii="Trebuchet MS" w:hAnsi="Trebuchet MS"/>
                <w:sz w:val="20"/>
                <w:szCs w:val="20"/>
              </w:rPr>
              <w:t xml:space="preserve"> September 2023</w:t>
            </w:r>
          </w:p>
          <w:p w14:paraId="6478F7E8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0896BB62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607D" w14:textId="44B27AF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9835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8"/>
    <w:rsid w:val="0001105A"/>
    <w:rsid w:val="002F1516"/>
    <w:rsid w:val="003E14B7"/>
    <w:rsid w:val="004065FC"/>
    <w:rsid w:val="00584CDB"/>
    <w:rsid w:val="006D3C28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68bbff-9d8a-47b9-88d5-01690cd28eb6">
      <Terms xmlns="http://schemas.microsoft.com/office/infopath/2007/PartnerControls"/>
    </lcf76f155ced4ddcb4097134ff3c332f>
    <TaxCatchAll xmlns="1d47036e-5547-4e0e-ba98-c0f4ebddc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13D425EDC6B47BEA0F3E0B0DE7006" ma:contentTypeVersion="15" ma:contentTypeDescription="Create a new document." ma:contentTypeScope="" ma:versionID="52adc6b2d95d53ee246827304eb5808b">
  <xsd:schema xmlns:xsd="http://www.w3.org/2001/XMLSchema" xmlns:xs="http://www.w3.org/2001/XMLSchema" xmlns:p="http://schemas.microsoft.com/office/2006/metadata/properties" xmlns:ns2="d568bbff-9d8a-47b9-88d5-01690cd28eb6" xmlns:ns3="1d47036e-5547-4e0e-ba98-c0f4ebddc19e" targetNamespace="http://schemas.microsoft.com/office/2006/metadata/properties" ma:root="true" ma:fieldsID="1a43cf1ea950e626e2f4806d9b6bdda1" ns2:_="" ns3:_="">
    <xsd:import namespace="d568bbff-9d8a-47b9-88d5-01690cd28eb6"/>
    <xsd:import namespace="1d47036e-5547-4e0e-ba98-c0f4ebddc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bbff-9d8a-47b9-88d5-01690cd2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b61631-a6a5-4339-87e7-1ed82e1b2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036e-5547-4e0e-ba98-c0f4ebddc19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fd64b3-7585-461f-b07a-c59cb69290e0}" ma:internalName="TaxCatchAll" ma:showField="CatchAllData" ma:web="1d47036e-5547-4e0e-ba98-c0f4ebddc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  <ds:schemaRef ds:uri="d568bbff-9d8a-47b9-88d5-01690cd28eb6"/>
    <ds:schemaRef ds:uri="1d47036e-5547-4e0e-ba98-c0f4ebddc19e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8E216-D10F-4AFF-92BD-11309281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bbff-9d8a-47b9-88d5-01690cd28eb6"/>
    <ds:schemaRef ds:uri="1d47036e-5547-4e0e-ba98-c0f4ebdd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4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Tracey Stephens</cp:lastModifiedBy>
  <cp:revision>2</cp:revision>
  <dcterms:created xsi:type="dcterms:W3CDTF">2023-09-05T10:11:00Z</dcterms:created>
  <dcterms:modified xsi:type="dcterms:W3CDTF">2023-09-05T10:11:00Z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0x01010046F13D425EDC6B47BEA0F3E0B0DE7006</vt:lpwstr>
  </property>
  <property fmtid="{D5CDD505-2E9C-101B-9397-08002B2CF9AE}" pid="3" name="MediaServiceImageTags">
    <vt:lpwstr/>
  </property>
</Properties>
</file>